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C" w:rsidRPr="0038411C" w:rsidRDefault="0038411C" w:rsidP="0038411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61F3">
        <w:rPr>
          <w:rFonts w:ascii="Times New Roman" w:hAnsi="Times New Roman" w:cs="Times New Roman"/>
          <w:b/>
          <w:sz w:val="40"/>
          <w:szCs w:val="40"/>
        </w:rPr>
        <w:t>Пошаговый алгоритм постановки</w:t>
      </w:r>
    </w:p>
    <w:p w:rsidR="0038411C" w:rsidRPr="000A1D71" w:rsidRDefault="0038411C" w:rsidP="0038411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61F3">
        <w:rPr>
          <w:rFonts w:ascii="Times New Roman" w:hAnsi="Times New Roman" w:cs="Times New Roman"/>
          <w:b/>
          <w:sz w:val="40"/>
          <w:szCs w:val="40"/>
        </w:rPr>
        <w:t xml:space="preserve">ребенка в очередь в </w:t>
      </w:r>
      <w:proofErr w:type="gramStart"/>
      <w:r w:rsidRPr="00D561F3">
        <w:rPr>
          <w:rFonts w:ascii="Times New Roman" w:hAnsi="Times New Roman" w:cs="Times New Roman"/>
          <w:b/>
          <w:sz w:val="40"/>
          <w:szCs w:val="40"/>
        </w:rPr>
        <w:t>дошкольное</w:t>
      </w:r>
      <w:proofErr w:type="gramEnd"/>
      <w:r w:rsidRPr="00D561F3">
        <w:rPr>
          <w:rFonts w:ascii="Times New Roman" w:hAnsi="Times New Roman" w:cs="Times New Roman"/>
          <w:b/>
          <w:sz w:val="40"/>
          <w:szCs w:val="40"/>
        </w:rPr>
        <w:t xml:space="preserve"> образовательное</w:t>
      </w:r>
    </w:p>
    <w:p w:rsidR="0038411C" w:rsidRPr="00D561F3" w:rsidRDefault="0038411C" w:rsidP="0038411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61F3">
        <w:rPr>
          <w:rFonts w:ascii="Times New Roman" w:hAnsi="Times New Roman" w:cs="Times New Roman"/>
          <w:b/>
          <w:sz w:val="40"/>
          <w:szCs w:val="40"/>
        </w:rPr>
        <w:t>учреждение через портал государственных услуг</w:t>
      </w:r>
    </w:p>
    <w:p w:rsidR="0038411C" w:rsidRDefault="0038411C" w:rsidP="0038411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hyperlink r:id="rId4" w:history="1">
        <w:r w:rsidRPr="00D561F3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www</w:t>
        </w:r>
        <w:r w:rsidRPr="00D561F3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proofErr w:type="spellStart"/>
        <w:r w:rsidRPr="00D561F3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uslugi</w:t>
        </w:r>
        <w:proofErr w:type="spellEnd"/>
        <w:r w:rsidRPr="00D561F3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proofErr w:type="spellStart"/>
        <w:r w:rsidRPr="00D561F3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tatar</w:t>
        </w:r>
        <w:proofErr w:type="spellEnd"/>
        <w:r w:rsidRPr="00D561F3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proofErr w:type="spellStart"/>
        <w:r w:rsidRPr="00D561F3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ru</w:t>
        </w:r>
        <w:proofErr w:type="spellEnd"/>
      </w:hyperlink>
    </w:p>
    <w:p w:rsidR="0038411C" w:rsidRPr="00D561F3" w:rsidRDefault="0038411C" w:rsidP="0038411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411C" w:rsidRPr="0038411C" w:rsidRDefault="0038411C" w:rsidP="0038411C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38411C" w:rsidRDefault="0038411C" w:rsidP="0038411C">
      <w:pPr>
        <w:spacing w:before="120"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1</w:t>
      </w:r>
    </w:p>
    <w:p w:rsidR="0038411C" w:rsidRDefault="0038411C" w:rsidP="0038411C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 заполняет заявление установленного образца самостоятельно на сайте </w:t>
      </w:r>
      <w:hyperlink r:id="rId5" w:history="1">
        <w:r w:rsidRPr="009621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61F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621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uslugi</w:t>
        </w:r>
        <w:proofErr w:type="spellEnd"/>
        <w:r w:rsidRPr="00D561F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621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Pr="00D561F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621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6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использованием сети Интернет.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11C" w:rsidRPr="00D561F3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1F3">
        <w:rPr>
          <w:rFonts w:ascii="Times New Roman" w:hAnsi="Times New Roman" w:cs="Times New Roman"/>
          <w:b/>
          <w:sz w:val="28"/>
          <w:szCs w:val="28"/>
        </w:rPr>
        <w:t>Шаг 2</w:t>
      </w:r>
    </w:p>
    <w:p w:rsidR="0038411C" w:rsidRDefault="0038411C" w:rsidP="0038411C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получает подтверждение о приеме заявления к рассмотрению и идентификационный код.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1F3">
        <w:rPr>
          <w:rFonts w:ascii="Times New Roman" w:hAnsi="Times New Roman" w:cs="Times New Roman"/>
          <w:b/>
          <w:sz w:val="28"/>
          <w:szCs w:val="28"/>
        </w:rPr>
        <w:t>Шаг 3</w:t>
      </w:r>
    </w:p>
    <w:p w:rsidR="0038411C" w:rsidRDefault="0038411C" w:rsidP="0038411C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Необходимость обратиться в управление образования (по адресу: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Новый город, 3/17, кабинет №3, ежедневно, кроме среды с 8.00 до 12.00ч.) возникает в следующих случаях:</w:t>
      </w:r>
      <w:proofErr w:type="gramEnd"/>
    </w:p>
    <w:p w:rsidR="0038411C" w:rsidRDefault="0038411C" w:rsidP="0038411C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Если при подаче заявления было указано </w:t>
      </w:r>
      <w:r w:rsidRPr="00D561F3">
        <w:rPr>
          <w:rFonts w:ascii="Times New Roman" w:hAnsi="Times New Roman" w:cs="Times New Roman"/>
          <w:i/>
          <w:sz w:val="28"/>
          <w:szCs w:val="28"/>
        </w:rPr>
        <w:t>наличие льгот, потребность в зачислении по состоянию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Если свидетельство о рождении ребенка </w:t>
      </w:r>
      <w:r w:rsidRPr="00D561F3">
        <w:rPr>
          <w:rFonts w:ascii="Times New Roman" w:hAnsi="Times New Roman" w:cs="Times New Roman"/>
          <w:i/>
          <w:sz w:val="28"/>
          <w:szCs w:val="28"/>
        </w:rPr>
        <w:t>выдано не в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(органами ЗАГС других субъектов РФ) или в качестве удостоверяющего личность ребенка был </w:t>
      </w:r>
      <w:r w:rsidRPr="00D561F3">
        <w:rPr>
          <w:rFonts w:ascii="Times New Roman" w:hAnsi="Times New Roman" w:cs="Times New Roman"/>
          <w:i/>
          <w:sz w:val="28"/>
          <w:szCs w:val="28"/>
        </w:rPr>
        <w:t>указан иной документ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Если после подачи заявления ему присвоен статус </w:t>
      </w:r>
      <w:r w:rsidRPr="00D561F3">
        <w:rPr>
          <w:rFonts w:ascii="Times New Roman" w:hAnsi="Times New Roman" w:cs="Times New Roman"/>
          <w:i/>
          <w:sz w:val="28"/>
          <w:szCs w:val="28"/>
        </w:rPr>
        <w:t>«Подтверждение д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D561F3">
        <w:rPr>
          <w:rFonts w:ascii="Times New Roman" w:hAnsi="Times New Roman" w:cs="Times New Roman"/>
          <w:i/>
          <w:sz w:val="28"/>
          <w:szCs w:val="28"/>
        </w:rPr>
        <w:t>кументов»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F3">
        <w:rPr>
          <w:rFonts w:ascii="Times New Roman" w:hAnsi="Times New Roman" w:cs="Times New Roman"/>
          <w:sz w:val="28"/>
          <w:szCs w:val="28"/>
        </w:rPr>
        <w:t>А так же</w:t>
      </w:r>
      <w:r>
        <w:rPr>
          <w:rFonts w:ascii="Times New Roman" w:hAnsi="Times New Roman" w:cs="Times New Roman"/>
          <w:sz w:val="28"/>
          <w:szCs w:val="28"/>
        </w:rPr>
        <w:t xml:space="preserve"> в случаях, если: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Желают перевести ребенка в другой детский сад.</w:t>
      </w:r>
      <w:bookmarkStart w:id="0" w:name="_GoBack"/>
      <w:bookmarkEnd w:id="0"/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Желают поменять приоритетный детский сад.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11C" w:rsidRPr="00D561F3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1F3">
        <w:rPr>
          <w:rFonts w:ascii="Times New Roman" w:hAnsi="Times New Roman" w:cs="Times New Roman"/>
          <w:b/>
          <w:sz w:val="28"/>
          <w:szCs w:val="28"/>
        </w:rPr>
        <w:t>Шаг 4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Управление образования города Набережные Челны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провдит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комплектование дошкольных учреждений в соответствии с электронной очередностью и с учетом установленных льгот.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11C" w:rsidRPr="00D561F3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1F3">
        <w:rPr>
          <w:rFonts w:ascii="Times New Roman" w:hAnsi="Times New Roman" w:cs="Times New Roman"/>
          <w:b/>
          <w:sz w:val="28"/>
          <w:szCs w:val="28"/>
        </w:rPr>
        <w:t>Шаг 5</w:t>
      </w:r>
    </w:p>
    <w:p w:rsidR="0038411C" w:rsidRPr="00D561F3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Родитель получает информацию на Портале о предоставлении ребенку места в дошкольном образовательном учреждении. При проверке статуса </w:t>
      </w:r>
      <w:r w:rsidRPr="00D561F3">
        <w:rPr>
          <w:rFonts w:ascii="Times New Roman" w:hAnsi="Times New Roman" w:cs="Times New Roman"/>
          <w:sz w:val="28"/>
          <w:szCs w:val="28"/>
        </w:rPr>
        <w:t>заявления на Портале появится запись «</w:t>
      </w:r>
      <w:proofErr w:type="gramStart"/>
      <w:r w:rsidRPr="00D561F3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D561F3">
        <w:rPr>
          <w:rFonts w:ascii="Times New Roman" w:hAnsi="Times New Roman" w:cs="Times New Roman"/>
          <w:sz w:val="28"/>
          <w:szCs w:val="28"/>
        </w:rPr>
        <w:t xml:space="preserve"> в ДОУ».</w:t>
      </w:r>
    </w:p>
    <w:p w:rsidR="0038411C" w:rsidRPr="00D561F3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11C" w:rsidRPr="00D561F3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1F3">
        <w:rPr>
          <w:rFonts w:ascii="Times New Roman" w:hAnsi="Times New Roman" w:cs="Times New Roman"/>
          <w:b/>
          <w:sz w:val="28"/>
          <w:szCs w:val="28"/>
        </w:rPr>
        <w:t>Шаг 6</w:t>
      </w:r>
    </w:p>
    <w:p w:rsidR="0038411C" w:rsidRPr="00D561F3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Родитель в течение трех дней регистрирует полученную путевку в дошкольном образовательном учреждении.</w:t>
      </w:r>
    </w:p>
    <w:p w:rsidR="0038411C" w:rsidRDefault="0038411C" w:rsidP="0038411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11C" w:rsidRPr="00D561F3" w:rsidRDefault="0038411C" w:rsidP="003841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1C3" w:rsidRDefault="00BB41C3"/>
    <w:sectPr w:rsidR="00BB41C3" w:rsidSect="0011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11C"/>
    <w:rsid w:val="0038411C"/>
    <w:rsid w:val="00BB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1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lugi.tatar.ru" TargetMode="External"/><Relationship Id="rId4" Type="http://schemas.openxmlformats.org/officeDocument/2006/relationships/hyperlink" Target="http://www.uslugi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1370</Characters>
  <Application>Microsoft Office Word</Application>
  <DocSecurity>0</DocSecurity>
  <Lines>11</Lines>
  <Paragraphs>3</Paragraphs>
  <ScaleCrop>false</ScaleCrop>
  <Company>Апа корпарейшн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</cp:revision>
  <dcterms:created xsi:type="dcterms:W3CDTF">2013-03-31T17:55:00Z</dcterms:created>
  <dcterms:modified xsi:type="dcterms:W3CDTF">2013-03-31T17:55:00Z</dcterms:modified>
</cp:coreProperties>
</file>